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47" w:rsidRPr="005C1E47" w:rsidRDefault="005C1E47" w:rsidP="005C1E47">
      <w:pPr>
        <w:jc w:val="center"/>
        <w:rPr>
          <w:rFonts w:ascii="Cambria" w:hAnsi="Cambria"/>
          <w:bCs/>
          <w:color w:val="000000"/>
          <w:sz w:val="40"/>
          <w:szCs w:val="40"/>
        </w:rPr>
      </w:pPr>
      <w:bookmarkStart w:id="0" w:name="_GoBack"/>
      <w:bookmarkEnd w:id="0"/>
      <w:r w:rsidRPr="005C1E47">
        <w:rPr>
          <w:rFonts w:ascii="Cambria" w:hAnsi="Cambria"/>
          <w:bCs/>
          <w:color w:val="000000"/>
          <w:sz w:val="40"/>
          <w:szCs w:val="40"/>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 Утвердить прилагаемые Правила оказания платных образовательных услуг.</w:t>
      </w: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2. Признать утратившими силу:</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Pr>
          <w:rFonts w:ascii="Cambria" w:hAnsi="Cambria"/>
          <w:bCs/>
          <w:color w:val="000000"/>
          <w:sz w:val="22"/>
          <w:szCs w:val="22"/>
        </w:rPr>
        <w:t xml:space="preserve">-    </w:t>
      </w:r>
      <w:r w:rsidRPr="005C1E47">
        <w:rPr>
          <w:rFonts w:ascii="Cambria" w:hAnsi="Cambria"/>
          <w:bCs/>
          <w:color w:val="000000"/>
          <w:sz w:val="22"/>
          <w:szCs w:val="22"/>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C1E47" w:rsidRPr="005C1E47" w:rsidRDefault="005C1E47" w:rsidP="005C1E47">
      <w:pPr>
        <w:rPr>
          <w:rFonts w:ascii="Cambria" w:hAnsi="Cambria"/>
          <w:bCs/>
          <w:color w:val="000000"/>
          <w:sz w:val="22"/>
          <w:szCs w:val="22"/>
        </w:rPr>
      </w:pPr>
      <w:r>
        <w:rPr>
          <w:rFonts w:ascii="Cambria" w:hAnsi="Cambria"/>
          <w:bCs/>
          <w:color w:val="000000"/>
          <w:sz w:val="22"/>
          <w:szCs w:val="22"/>
        </w:rPr>
        <w:t xml:space="preserve">-    </w:t>
      </w:r>
      <w:r w:rsidRPr="005C1E47">
        <w:rPr>
          <w:rFonts w:ascii="Cambria" w:hAnsi="Cambria"/>
          <w:bCs/>
          <w:color w:val="000000"/>
          <w:sz w:val="22"/>
          <w:szCs w:val="22"/>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C1E47" w:rsidRPr="005C1E47" w:rsidRDefault="005C1E47" w:rsidP="005C1E47">
      <w:pPr>
        <w:rPr>
          <w:rFonts w:ascii="Cambria" w:hAnsi="Cambria"/>
          <w:bCs/>
          <w:color w:val="000000"/>
          <w:sz w:val="22"/>
          <w:szCs w:val="22"/>
        </w:rPr>
      </w:pPr>
      <w:r>
        <w:rPr>
          <w:rFonts w:ascii="Cambria" w:hAnsi="Cambria"/>
          <w:bCs/>
          <w:color w:val="000000"/>
          <w:sz w:val="22"/>
          <w:szCs w:val="22"/>
        </w:rPr>
        <w:t xml:space="preserve">-    </w:t>
      </w:r>
      <w:r w:rsidRPr="005C1E47">
        <w:rPr>
          <w:rFonts w:ascii="Cambria" w:hAnsi="Cambria"/>
          <w:bCs/>
          <w:color w:val="000000"/>
          <w:sz w:val="22"/>
          <w:szCs w:val="22"/>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C1E47" w:rsidRPr="005C1E47" w:rsidRDefault="005C1E47" w:rsidP="005C1E47">
      <w:pPr>
        <w:rPr>
          <w:rFonts w:ascii="Cambria" w:hAnsi="Cambria"/>
          <w:bCs/>
          <w:color w:val="000000"/>
          <w:sz w:val="22"/>
          <w:szCs w:val="22"/>
        </w:rPr>
      </w:pPr>
      <w:r>
        <w:rPr>
          <w:rFonts w:ascii="Cambria" w:hAnsi="Cambria"/>
          <w:bCs/>
          <w:color w:val="000000"/>
          <w:sz w:val="22"/>
          <w:szCs w:val="22"/>
        </w:rPr>
        <w:t xml:space="preserve">-    </w:t>
      </w:r>
      <w:r w:rsidRPr="005C1E47">
        <w:rPr>
          <w:rFonts w:ascii="Cambria" w:hAnsi="Cambria"/>
          <w:bCs/>
          <w:color w:val="000000"/>
          <w:sz w:val="22"/>
          <w:szCs w:val="22"/>
        </w:rPr>
        <w:t>постановление Правительства Российской Федерации от 15 сентября</w:t>
      </w:r>
      <w:r>
        <w:rPr>
          <w:rFonts w:ascii="Cambria" w:hAnsi="Cambria"/>
          <w:bCs/>
          <w:color w:val="000000"/>
          <w:sz w:val="22"/>
          <w:szCs w:val="22"/>
        </w:rPr>
        <w:t xml:space="preserve"> </w:t>
      </w:r>
      <w:r w:rsidRPr="005C1E47">
        <w:rPr>
          <w:rFonts w:ascii="Cambria" w:hAnsi="Cambria"/>
          <w:bCs/>
          <w:color w:val="000000"/>
          <w:sz w:val="22"/>
          <w:szCs w:val="22"/>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3. Настоящее постановление вступает в силу с 1 сентября 2013 г.</w:t>
      </w:r>
    </w:p>
    <w:p w:rsidR="005C1E47" w:rsidRDefault="005C1E47" w:rsidP="005C1E47">
      <w:pPr>
        <w:outlineLvl w:val="0"/>
        <w:rPr>
          <w:rFonts w:ascii="Cambria" w:hAnsi="Cambria"/>
          <w:bCs/>
          <w:color w:val="000000"/>
          <w:sz w:val="22"/>
          <w:szCs w:val="22"/>
        </w:rPr>
      </w:pPr>
      <w:r w:rsidRPr="005C1E47">
        <w:rPr>
          <w:rFonts w:ascii="Cambria" w:hAnsi="Cambria"/>
          <w:bCs/>
          <w:color w:val="000000"/>
          <w:sz w:val="22"/>
          <w:szCs w:val="22"/>
        </w:rPr>
        <w:t>Председатель Правительства Российской Федерации Д. Медведев</w:t>
      </w:r>
    </w:p>
    <w:p w:rsidR="005C1E47" w:rsidRPr="005C1E47" w:rsidRDefault="005C1E47" w:rsidP="005C1E47">
      <w:pPr>
        <w:outlineLvl w:val="0"/>
        <w:rPr>
          <w:rFonts w:ascii="Cambria" w:hAnsi="Cambria"/>
          <w:bCs/>
          <w:color w:val="000000"/>
          <w:sz w:val="22"/>
          <w:szCs w:val="22"/>
        </w:rPr>
      </w:pPr>
    </w:p>
    <w:p w:rsidR="005C1E47" w:rsidRPr="005C1E47" w:rsidRDefault="005C1E47" w:rsidP="005C1E47">
      <w:pPr>
        <w:jc w:val="center"/>
        <w:rPr>
          <w:rFonts w:ascii="Cambria" w:hAnsi="Cambria"/>
          <w:bCs/>
          <w:color w:val="000000"/>
          <w:sz w:val="22"/>
          <w:szCs w:val="22"/>
        </w:rPr>
      </w:pPr>
      <w:r w:rsidRPr="005C1E47">
        <w:rPr>
          <w:rFonts w:ascii="Cambria" w:hAnsi="Cambria"/>
          <w:bCs/>
          <w:color w:val="000000"/>
          <w:sz w:val="22"/>
          <w:szCs w:val="22"/>
        </w:rPr>
        <w:t>Правила оказания платных образовательных услуг</w:t>
      </w:r>
    </w:p>
    <w:p w:rsidR="005C1E47" w:rsidRPr="005C1E47" w:rsidRDefault="005C1E47" w:rsidP="005C1E47">
      <w:pPr>
        <w:rPr>
          <w:rFonts w:ascii="Cambria" w:hAnsi="Cambria"/>
          <w:bCs/>
          <w:color w:val="000000"/>
          <w:sz w:val="22"/>
          <w:szCs w:val="22"/>
        </w:rPr>
      </w:pPr>
    </w:p>
    <w:p w:rsidR="005C1E47" w:rsidRPr="005C1E47" w:rsidRDefault="005C1E47" w:rsidP="005C1E47">
      <w:pPr>
        <w:jc w:val="center"/>
        <w:outlineLvl w:val="0"/>
        <w:rPr>
          <w:rFonts w:ascii="Cambria" w:hAnsi="Cambria"/>
          <w:bCs/>
          <w:color w:val="000000"/>
          <w:sz w:val="22"/>
          <w:szCs w:val="22"/>
        </w:rPr>
      </w:pPr>
      <w:r w:rsidRPr="005C1E47">
        <w:rPr>
          <w:rFonts w:ascii="Cambria" w:hAnsi="Cambria"/>
          <w:bCs/>
          <w:color w:val="000000"/>
          <w:sz w:val="22"/>
          <w:szCs w:val="22"/>
        </w:rPr>
        <w:t>I. Общие положения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 Настоящие Правила определяют порядок оказания платных образовательных услуг.</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2. Понятия, используемые в настоящих Правилах:</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"обучающийся" - физическое лицо, осваивающее образовательную программу;</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1E47" w:rsidRPr="005C1E47" w:rsidRDefault="005C1E47" w:rsidP="005C1E47">
      <w:pPr>
        <w:rPr>
          <w:rFonts w:ascii="Cambria" w:hAnsi="Cambria"/>
          <w:bCs/>
          <w:color w:val="000000"/>
          <w:sz w:val="22"/>
          <w:szCs w:val="22"/>
        </w:rPr>
      </w:pPr>
    </w:p>
    <w:p w:rsidR="005C1E47" w:rsidRPr="005C1E47" w:rsidRDefault="005C1E47" w:rsidP="005C1E47">
      <w:pPr>
        <w:jc w:val="center"/>
        <w:outlineLvl w:val="0"/>
        <w:rPr>
          <w:rFonts w:ascii="Cambria" w:hAnsi="Cambria"/>
          <w:bCs/>
          <w:color w:val="000000"/>
          <w:sz w:val="22"/>
          <w:szCs w:val="22"/>
        </w:rPr>
      </w:pPr>
      <w:r w:rsidRPr="005C1E47">
        <w:rPr>
          <w:rFonts w:ascii="Cambria" w:hAnsi="Cambria"/>
          <w:bCs/>
          <w:color w:val="000000"/>
          <w:sz w:val="22"/>
          <w:szCs w:val="22"/>
        </w:rPr>
        <w:t>II. Информация о платных образовательных услугах, порядок заключения договоров</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12. Договор заключается в простой письменной форме и содержит следующие сведения: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б) место нахождения или место жительства исполнителя;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в) наименование или фамилия, имя, отчество (при наличии) заказчика, телефон заказчика;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г) место нахождения или место жительства заказчика;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ж) права, обязанности и ответственность исполнителя, заказчика и обучающегося;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з) полная стоимость образовательных услуг, порядок их оплаты;</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л) форма обучения;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м) сроки освоения образовательной программы (продолжительность обучения);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о) порядок изменения и расторжения договора;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п) другие необходимые сведения, связанные со спецификой оказываемых платных образовательных услуг.</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C1E47" w:rsidRPr="005C1E47" w:rsidRDefault="005C1E47" w:rsidP="005C1E47">
      <w:pPr>
        <w:rPr>
          <w:rFonts w:ascii="Cambria" w:hAnsi="Cambria"/>
          <w:bCs/>
          <w:color w:val="000000"/>
          <w:sz w:val="22"/>
          <w:szCs w:val="22"/>
        </w:rPr>
      </w:pPr>
    </w:p>
    <w:p w:rsidR="005C1E47" w:rsidRPr="005C1E47" w:rsidRDefault="005C1E47" w:rsidP="005C1E47">
      <w:pPr>
        <w:jc w:val="center"/>
        <w:outlineLvl w:val="0"/>
        <w:rPr>
          <w:rFonts w:ascii="Cambria" w:hAnsi="Cambria"/>
          <w:bCs/>
          <w:color w:val="000000"/>
          <w:sz w:val="22"/>
          <w:szCs w:val="22"/>
        </w:rPr>
      </w:pPr>
      <w:r w:rsidRPr="005C1E47">
        <w:rPr>
          <w:rFonts w:ascii="Cambria" w:hAnsi="Cambria"/>
          <w:bCs/>
          <w:color w:val="000000"/>
          <w:sz w:val="22"/>
          <w:szCs w:val="22"/>
        </w:rPr>
        <w:t>III. Ответственность исполнителя и заказчика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а) безвозмездного оказания образовательных услуг;</w:t>
      </w: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б) соразмерного уменьшения стоимости оказанных платных образовательных услуг;</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в) потребовать уменьшения стоимости платных образовательных услуг;</w:t>
      </w: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г) расторгнуть договор.</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21. По инициативе исполнителя договор может быть расторгнут в одностороннем порядке в следующем случае:</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а) применение к обучающемуся, достигшему возраста 15 лет, отчисления как меры дисциплинарного взыскания;</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C1E47" w:rsidRPr="005C1E47" w:rsidRDefault="005C1E47" w:rsidP="005C1E47">
      <w:pPr>
        <w:rPr>
          <w:rFonts w:ascii="Cambria" w:hAnsi="Cambria"/>
          <w:bCs/>
          <w:color w:val="000000"/>
          <w:sz w:val="22"/>
          <w:szCs w:val="22"/>
        </w:rPr>
      </w:pPr>
    </w:p>
    <w:p w:rsidR="005C1E47" w:rsidRPr="005C1E47" w:rsidRDefault="005C1E47" w:rsidP="005C1E47">
      <w:pPr>
        <w:rPr>
          <w:rFonts w:ascii="Cambria" w:hAnsi="Cambria"/>
          <w:bCs/>
          <w:color w:val="000000"/>
          <w:sz w:val="22"/>
          <w:szCs w:val="22"/>
        </w:rPr>
      </w:pPr>
      <w:r w:rsidRPr="005C1E47">
        <w:rPr>
          <w:rFonts w:ascii="Cambria" w:hAnsi="Cambria"/>
          <w:bCs/>
          <w:color w:val="000000"/>
          <w:sz w:val="22"/>
          <w:szCs w:val="22"/>
        </w:rPr>
        <w:t>г) просрочка оплаты стоимости платных образовательных услуг;</w:t>
      </w:r>
    </w:p>
    <w:p w:rsidR="005C1E47" w:rsidRPr="005C1E47" w:rsidRDefault="005C1E47" w:rsidP="005C1E47">
      <w:pPr>
        <w:rPr>
          <w:rFonts w:ascii="Cambria" w:hAnsi="Cambria"/>
          <w:bCs/>
          <w:color w:val="000000"/>
          <w:sz w:val="22"/>
          <w:szCs w:val="22"/>
        </w:rPr>
      </w:pPr>
    </w:p>
    <w:p w:rsidR="00CF6323" w:rsidRPr="005C1E47" w:rsidRDefault="005C1E47" w:rsidP="005C1E47">
      <w:pPr>
        <w:rPr>
          <w:rFonts w:ascii="Cambria" w:hAnsi="Cambria"/>
          <w:szCs w:val="22"/>
        </w:rPr>
      </w:pPr>
      <w:r w:rsidRPr="005C1E47">
        <w:rPr>
          <w:rFonts w:ascii="Cambria" w:hAnsi="Cambria"/>
          <w:bCs/>
          <w:color w:val="000000"/>
          <w:sz w:val="22"/>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CF6323" w:rsidRPr="005C1E47" w:rsidSect="005C1E47">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9"/>
    <w:rsid w:val="00000F01"/>
    <w:rsid w:val="000029EC"/>
    <w:rsid w:val="00003AD0"/>
    <w:rsid w:val="00004BC1"/>
    <w:rsid w:val="00010EF5"/>
    <w:rsid w:val="0001185C"/>
    <w:rsid w:val="0001229E"/>
    <w:rsid w:val="000151FC"/>
    <w:rsid w:val="00021C30"/>
    <w:rsid w:val="00022278"/>
    <w:rsid w:val="00023044"/>
    <w:rsid w:val="00024B67"/>
    <w:rsid w:val="00026530"/>
    <w:rsid w:val="000276BA"/>
    <w:rsid w:val="0003214D"/>
    <w:rsid w:val="000321E2"/>
    <w:rsid w:val="0003267D"/>
    <w:rsid w:val="0003304E"/>
    <w:rsid w:val="00034015"/>
    <w:rsid w:val="000345FE"/>
    <w:rsid w:val="0003462E"/>
    <w:rsid w:val="00035469"/>
    <w:rsid w:val="0003723E"/>
    <w:rsid w:val="00037A6D"/>
    <w:rsid w:val="00037C33"/>
    <w:rsid w:val="00041874"/>
    <w:rsid w:val="00041B61"/>
    <w:rsid w:val="000436D1"/>
    <w:rsid w:val="00045BE5"/>
    <w:rsid w:val="0004762D"/>
    <w:rsid w:val="00051225"/>
    <w:rsid w:val="000535A0"/>
    <w:rsid w:val="000569FC"/>
    <w:rsid w:val="00057378"/>
    <w:rsid w:val="000612B0"/>
    <w:rsid w:val="00063A96"/>
    <w:rsid w:val="0006550B"/>
    <w:rsid w:val="0007120C"/>
    <w:rsid w:val="0007166C"/>
    <w:rsid w:val="0007198C"/>
    <w:rsid w:val="000736A9"/>
    <w:rsid w:val="0007601C"/>
    <w:rsid w:val="0007627C"/>
    <w:rsid w:val="000804FD"/>
    <w:rsid w:val="00081726"/>
    <w:rsid w:val="0008380E"/>
    <w:rsid w:val="000838DD"/>
    <w:rsid w:val="00084A4A"/>
    <w:rsid w:val="00091117"/>
    <w:rsid w:val="00094A03"/>
    <w:rsid w:val="00094C86"/>
    <w:rsid w:val="00097126"/>
    <w:rsid w:val="0009772A"/>
    <w:rsid w:val="000A009D"/>
    <w:rsid w:val="000A154A"/>
    <w:rsid w:val="000A2CED"/>
    <w:rsid w:val="000A57FC"/>
    <w:rsid w:val="000A6E25"/>
    <w:rsid w:val="000B37D2"/>
    <w:rsid w:val="000B3A70"/>
    <w:rsid w:val="000B3E9E"/>
    <w:rsid w:val="000B4667"/>
    <w:rsid w:val="000B4907"/>
    <w:rsid w:val="000B6AF0"/>
    <w:rsid w:val="000B7083"/>
    <w:rsid w:val="000B790B"/>
    <w:rsid w:val="000B7A59"/>
    <w:rsid w:val="000C0FF7"/>
    <w:rsid w:val="000C180E"/>
    <w:rsid w:val="000C24C6"/>
    <w:rsid w:val="000C2995"/>
    <w:rsid w:val="000C617F"/>
    <w:rsid w:val="000D086B"/>
    <w:rsid w:val="000D08D0"/>
    <w:rsid w:val="000D27A3"/>
    <w:rsid w:val="000D40D8"/>
    <w:rsid w:val="000D4CCD"/>
    <w:rsid w:val="000D59FB"/>
    <w:rsid w:val="000D5D02"/>
    <w:rsid w:val="000D7168"/>
    <w:rsid w:val="000E0B21"/>
    <w:rsid w:val="000E24D7"/>
    <w:rsid w:val="000E3642"/>
    <w:rsid w:val="000E6139"/>
    <w:rsid w:val="000E7D23"/>
    <w:rsid w:val="000F0131"/>
    <w:rsid w:val="000F30B5"/>
    <w:rsid w:val="000F38F1"/>
    <w:rsid w:val="000F540B"/>
    <w:rsid w:val="000F5509"/>
    <w:rsid w:val="000F6E2C"/>
    <w:rsid w:val="000F74CE"/>
    <w:rsid w:val="00100667"/>
    <w:rsid w:val="00101B71"/>
    <w:rsid w:val="00102B13"/>
    <w:rsid w:val="00103174"/>
    <w:rsid w:val="0010784D"/>
    <w:rsid w:val="00110289"/>
    <w:rsid w:val="00112F36"/>
    <w:rsid w:val="001133E1"/>
    <w:rsid w:val="001141C3"/>
    <w:rsid w:val="00116D3A"/>
    <w:rsid w:val="001202F0"/>
    <w:rsid w:val="00120FC5"/>
    <w:rsid w:val="00122ED2"/>
    <w:rsid w:val="00123409"/>
    <w:rsid w:val="00123FE1"/>
    <w:rsid w:val="001243B4"/>
    <w:rsid w:val="0012518F"/>
    <w:rsid w:val="00125522"/>
    <w:rsid w:val="001272C4"/>
    <w:rsid w:val="00131C21"/>
    <w:rsid w:val="00133021"/>
    <w:rsid w:val="00136550"/>
    <w:rsid w:val="00136B4A"/>
    <w:rsid w:val="001408DE"/>
    <w:rsid w:val="00140BDF"/>
    <w:rsid w:val="00141CFA"/>
    <w:rsid w:val="001426A7"/>
    <w:rsid w:val="001436BA"/>
    <w:rsid w:val="00145EF7"/>
    <w:rsid w:val="00146377"/>
    <w:rsid w:val="00150EC3"/>
    <w:rsid w:val="00151DE9"/>
    <w:rsid w:val="001546F9"/>
    <w:rsid w:val="001563ED"/>
    <w:rsid w:val="001576ED"/>
    <w:rsid w:val="00160A16"/>
    <w:rsid w:val="00161AA4"/>
    <w:rsid w:val="00161CA8"/>
    <w:rsid w:val="00161F8A"/>
    <w:rsid w:val="00163CBB"/>
    <w:rsid w:val="001642AA"/>
    <w:rsid w:val="00164925"/>
    <w:rsid w:val="00164F31"/>
    <w:rsid w:val="00165BAF"/>
    <w:rsid w:val="0016709C"/>
    <w:rsid w:val="00167F14"/>
    <w:rsid w:val="001728A4"/>
    <w:rsid w:val="0017784B"/>
    <w:rsid w:val="001812CD"/>
    <w:rsid w:val="00182633"/>
    <w:rsid w:val="001858D7"/>
    <w:rsid w:val="00185F23"/>
    <w:rsid w:val="0019099B"/>
    <w:rsid w:val="00191BEA"/>
    <w:rsid w:val="0019367C"/>
    <w:rsid w:val="00195244"/>
    <w:rsid w:val="001954A8"/>
    <w:rsid w:val="001967DD"/>
    <w:rsid w:val="00197353"/>
    <w:rsid w:val="001A03E4"/>
    <w:rsid w:val="001A269B"/>
    <w:rsid w:val="001A3084"/>
    <w:rsid w:val="001A32CB"/>
    <w:rsid w:val="001A3E35"/>
    <w:rsid w:val="001A44A1"/>
    <w:rsid w:val="001A47F5"/>
    <w:rsid w:val="001A4D10"/>
    <w:rsid w:val="001A4E05"/>
    <w:rsid w:val="001A6C84"/>
    <w:rsid w:val="001A7017"/>
    <w:rsid w:val="001A7274"/>
    <w:rsid w:val="001A7C4F"/>
    <w:rsid w:val="001B0A4D"/>
    <w:rsid w:val="001B17F8"/>
    <w:rsid w:val="001B4B97"/>
    <w:rsid w:val="001B6D5B"/>
    <w:rsid w:val="001C0D21"/>
    <w:rsid w:val="001C21F1"/>
    <w:rsid w:val="001C2E25"/>
    <w:rsid w:val="001C2F80"/>
    <w:rsid w:val="001C310C"/>
    <w:rsid w:val="001C3953"/>
    <w:rsid w:val="001C4498"/>
    <w:rsid w:val="001C48EE"/>
    <w:rsid w:val="001C4C4D"/>
    <w:rsid w:val="001C7090"/>
    <w:rsid w:val="001D03E5"/>
    <w:rsid w:val="001D6688"/>
    <w:rsid w:val="001D6F5B"/>
    <w:rsid w:val="001E1162"/>
    <w:rsid w:val="001E2222"/>
    <w:rsid w:val="001E2CC3"/>
    <w:rsid w:val="001E38F0"/>
    <w:rsid w:val="001E5CD1"/>
    <w:rsid w:val="001E6640"/>
    <w:rsid w:val="001E733B"/>
    <w:rsid w:val="001F1063"/>
    <w:rsid w:val="001F128E"/>
    <w:rsid w:val="001F1C50"/>
    <w:rsid w:val="00200CC2"/>
    <w:rsid w:val="00201DD4"/>
    <w:rsid w:val="002030CB"/>
    <w:rsid w:val="0020364B"/>
    <w:rsid w:val="0020470F"/>
    <w:rsid w:val="002062DC"/>
    <w:rsid w:val="002104C5"/>
    <w:rsid w:val="00211CDE"/>
    <w:rsid w:val="00212EFE"/>
    <w:rsid w:val="00213C78"/>
    <w:rsid w:val="0021535E"/>
    <w:rsid w:val="00216F7F"/>
    <w:rsid w:val="00223D30"/>
    <w:rsid w:val="00223D56"/>
    <w:rsid w:val="00224A52"/>
    <w:rsid w:val="002250A2"/>
    <w:rsid w:val="002257BD"/>
    <w:rsid w:val="002276C4"/>
    <w:rsid w:val="0023095C"/>
    <w:rsid w:val="00231C8C"/>
    <w:rsid w:val="00232532"/>
    <w:rsid w:val="0023373A"/>
    <w:rsid w:val="00233967"/>
    <w:rsid w:val="00233C9E"/>
    <w:rsid w:val="00236078"/>
    <w:rsid w:val="00240FB2"/>
    <w:rsid w:val="00243625"/>
    <w:rsid w:val="00244214"/>
    <w:rsid w:val="002461BD"/>
    <w:rsid w:val="002468CF"/>
    <w:rsid w:val="002469B1"/>
    <w:rsid w:val="00246B29"/>
    <w:rsid w:val="0024768B"/>
    <w:rsid w:val="00250600"/>
    <w:rsid w:val="002537B9"/>
    <w:rsid w:val="00254A8D"/>
    <w:rsid w:val="002605D0"/>
    <w:rsid w:val="00261DCF"/>
    <w:rsid w:val="0027039B"/>
    <w:rsid w:val="002739A3"/>
    <w:rsid w:val="00273CBE"/>
    <w:rsid w:val="00275175"/>
    <w:rsid w:val="00276D8E"/>
    <w:rsid w:val="002771E2"/>
    <w:rsid w:val="00277E08"/>
    <w:rsid w:val="00280089"/>
    <w:rsid w:val="0028350C"/>
    <w:rsid w:val="00285F96"/>
    <w:rsid w:val="00286DE4"/>
    <w:rsid w:val="00286EBF"/>
    <w:rsid w:val="00286FFE"/>
    <w:rsid w:val="0028713D"/>
    <w:rsid w:val="00287B31"/>
    <w:rsid w:val="00287C4E"/>
    <w:rsid w:val="00290613"/>
    <w:rsid w:val="0029083F"/>
    <w:rsid w:val="0029136E"/>
    <w:rsid w:val="002937A6"/>
    <w:rsid w:val="00293D6A"/>
    <w:rsid w:val="00294F81"/>
    <w:rsid w:val="002A1CFF"/>
    <w:rsid w:val="002A1F5F"/>
    <w:rsid w:val="002A2D79"/>
    <w:rsid w:val="002A526D"/>
    <w:rsid w:val="002A6BF7"/>
    <w:rsid w:val="002B0169"/>
    <w:rsid w:val="002B2024"/>
    <w:rsid w:val="002B37C9"/>
    <w:rsid w:val="002B4E05"/>
    <w:rsid w:val="002B63E6"/>
    <w:rsid w:val="002B67EE"/>
    <w:rsid w:val="002B7B3C"/>
    <w:rsid w:val="002C05EA"/>
    <w:rsid w:val="002C0872"/>
    <w:rsid w:val="002C2305"/>
    <w:rsid w:val="002C2629"/>
    <w:rsid w:val="002C64D3"/>
    <w:rsid w:val="002D102E"/>
    <w:rsid w:val="002D19E5"/>
    <w:rsid w:val="002D28B5"/>
    <w:rsid w:val="002D3BE4"/>
    <w:rsid w:val="002D4792"/>
    <w:rsid w:val="002D54BE"/>
    <w:rsid w:val="002E00DD"/>
    <w:rsid w:val="002E0708"/>
    <w:rsid w:val="002E099B"/>
    <w:rsid w:val="002E30F7"/>
    <w:rsid w:val="002E5302"/>
    <w:rsid w:val="002E5EFD"/>
    <w:rsid w:val="002E6942"/>
    <w:rsid w:val="002F189C"/>
    <w:rsid w:val="002F1E4B"/>
    <w:rsid w:val="002F2348"/>
    <w:rsid w:val="002F26B3"/>
    <w:rsid w:val="002F28EB"/>
    <w:rsid w:val="002F2D50"/>
    <w:rsid w:val="002F46D0"/>
    <w:rsid w:val="002F7BF7"/>
    <w:rsid w:val="00300C1F"/>
    <w:rsid w:val="00301715"/>
    <w:rsid w:val="003032ED"/>
    <w:rsid w:val="00304E38"/>
    <w:rsid w:val="003121CE"/>
    <w:rsid w:val="003126AE"/>
    <w:rsid w:val="0031396C"/>
    <w:rsid w:val="00315943"/>
    <w:rsid w:val="003162D9"/>
    <w:rsid w:val="00320BC0"/>
    <w:rsid w:val="00321580"/>
    <w:rsid w:val="003254D5"/>
    <w:rsid w:val="00325F14"/>
    <w:rsid w:val="00325F24"/>
    <w:rsid w:val="003264F9"/>
    <w:rsid w:val="00331E93"/>
    <w:rsid w:val="003340DF"/>
    <w:rsid w:val="00334331"/>
    <w:rsid w:val="00335F46"/>
    <w:rsid w:val="00340011"/>
    <w:rsid w:val="00340918"/>
    <w:rsid w:val="0034194B"/>
    <w:rsid w:val="0034490A"/>
    <w:rsid w:val="0034495A"/>
    <w:rsid w:val="00344E6C"/>
    <w:rsid w:val="0034517C"/>
    <w:rsid w:val="00345FFF"/>
    <w:rsid w:val="00346AF0"/>
    <w:rsid w:val="003503A2"/>
    <w:rsid w:val="00351F89"/>
    <w:rsid w:val="003549FD"/>
    <w:rsid w:val="00354A33"/>
    <w:rsid w:val="003559B6"/>
    <w:rsid w:val="00355F5D"/>
    <w:rsid w:val="003566B9"/>
    <w:rsid w:val="00356CB0"/>
    <w:rsid w:val="00357DE9"/>
    <w:rsid w:val="003606DD"/>
    <w:rsid w:val="00363AE5"/>
    <w:rsid w:val="00364483"/>
    <w:rsid w:val="003664A1"/>
    <w:rsid w:val="00366DAA"/>
    <w:rsid w:val="00367A43"/>
    <w:rsid w:val="00370713"/>
    <w:rsid w:val="003718CB"/>
    <w:rsid w:val="00371EA7"/>
    <w:rsid w:val="003721D1"/>
    <w:rsid w:val="00372807"/>
    <w:rsid w:val="00372830"/>
    <w:rsid w:val="00372D27"/>
    <w:rsid w:val="00373A02"/>
    <w:rsid w:val="00374113"/>
    <w:rsid w:val="00374955"/>
    <w:rsid w:val="003763A8"/>
    <w:rsid w:val="0038121D"/>
    <w:rsid w:val="00381891"/>
    <w:rsid w:val="00384834"/>
    <w:rsid w:val="00384C6A"/>
    <w:rsid w:val="00385FC8"/>
    <w:rsid w:val="00386636"/>
    <w:rsid w:val="00386D60"/>
    <w:rsid w:val="00387DA8"/>
    <w:rsid w:val="00391348"/>
    <w:rsid w:val="0039134F"/>
    <w:rsid w:val="00391934"/>
    <w:rsid w:val="00392C23"/>
    <w:rsid w:val="00393191"/>
    <w:rsid w:val="00394223"/>
    <w:rsid w:val="003A142C"/>
    <w:rsid w:val="003A1D15"/>
    <w:rsid w:val="003A2441"/>
    <w:rsid w:val="003A2565"/>
    <w:rsid w:val="003A62A2"/>
    <w:rsid w:val="003A7694"/>
    <w:rsid w:val="003B0848"/>
    <w:rsid w:val="003B0D08"/>
    <w:rsid w:val="003B1EBC"/>
    <w:rsid w:val="003B1FEE"/>
    <w:rsid w:val="003B29BA"/>
    <w:rsid w:val="003B2EE1"/>
    <w:rsid w:val="003B3F45"/>
    <w:rsid w:val="003B40D0"/>
    <w:rsid w:val="003B454F"/>
    <w:rsid w:val="003B538F"/>
    <w:rsid w:val="003B5F09"/>
    <w:rsid w:val="003B6138"/>
    <w:rsid w:val="003B622B"/>
    <w:rsid w:val="003B7E17"/>
    <w:rsid w:val="003B7F41"/>
    <w:rsid w:val="003C28E0"/>
    <w:rsid w:val="003C3428"/>
    <w:rsid w:val="003C5DC3"/>
    <w:rsid w:val="003C6956"/>
    <w:rsid w:val="003D0712"/>
    <w:rsid w:val="003D0935"/>
    <w:rsid w:val="003D0FC2"/>
    <w:rsid w:val="003D3893"/>
    <w:rsid w:val="003D48C4"/>
    <w:rsid w:val="003D4A0A"/>
    <w:rsid w:val="003D4B11"/>
    <w:rsid w:val="003D55BD"/>
    <w:rsid w:val="003D7718"/>
    <w:rsid w:val="003D7CA2"/>
    <w:rsid w:val="003E06E9"/>
    <w:rsid w:val="003E0D2A"/>
    <w:rsid w:val="003E145B"/>
    <w:rsid w:val="003E26CC"/>
    <w:rsid w:val="003E35A5"/>
    <w:rsid w:val="003E39AD"/>
    <w:rsid w:val="003E7B8C"/>
    <w:rsid w:val="003F0270"/>
    <w:rsid w:val="003F08B2"/>
    <w:rsid w:val="003F243F"/>
    <w:rsid w:val="003F2D8D"/>
    <w:rsid w:val="003F2E52"/>
    <w:rsid w:val="003F38C3"/>
    <w:rsid w:val="003F63CF"/>
    <w:rsid w:val="003F70BE"/>
    <w:rsid w:val="004029DF"/>
    <w:rsid w:val="00404905"/>
    <w:rsid w:val="00404E49"/>
    <w:rsid w:val="00405AC0"/>
    <w:rsid w:val="00406695"/>
    <w:rsid w:val="0040772A"/>
    <w:rsid w:val="00407F34"/>
    <w:rsid w:val="00410BAA"/>
    <w:rsid w:val="00412466"/>
    <w:rsid w:val="00412481"/>
    <w:rsid w:val="004127AF"/>
    <w:rsid w:val="0041337F"/>
    <w:rsid w:val="00413B2C"/>
    <w:rsid w:val="00413BA5"/>
    <w:rsid w:val="004140BE"/>
    <w:rsid w:val="004140CE"/>
    <w:rsid w:val="004155C2"/>
    <w:rsid w:val="00415CE9"/>
    <w:rsid w:val="004161B9"/>
    <w:rsid w:val="00417408"/>
    <w:rsid w:val="00417506"/>
    <w:rsid w:val="00423698"/>
    <w:rsid w:val="00423D7E"/>
    <w:rsid w:val="00424CD9"/>
    <w:rsid w:val="004274B4"/>
    <w:rsid w:val="00427CA2"/>
    <w:rsid w:val="00431333"/>
    <w:rsid w:val="00433759"/>
    <w:rsid w:val="00433DEF"/>
    <w:rsid w:val="00434CBD"/>
    <w:rsid w:val="00436072"/>
    <w:rsid w:val="004366BE"/>
    <w:rsid w:val="00437062"/>
    <w:rsid w:val="004372EF"/>
    <w:rsid w:val="00437E04"/>
    <w:rsid w:val="00446454"/>
    <w:rsid w:val="00451AD0"/>
    <w:rsid w:val="004560F3"/>
    <w:rsid w:val="0045621B"/>
    <w:rsid w:val="004564B2"/>
    <w:rsid w:val="004574CA"/>
    <w:rsid w:val="0045779E"/>
    <w:rsid w:val="00460F7F"/>
    <w:rsid w:val="00465B24"/>
    <w:rsid w:val="00471ABB"/>
    <w:rsid w:val="00472917"/>
    <w:rsid w:val="00473A41"/>
    <w:rsid w:val="00474442"/>
    <w:rsid w:val="00475F60"/>
    <w:rsid w:val="0047744A"/>
    <w:rsid w:val="004779F2"/>
    <w:rsid w:val="0048065F"/>
    <w:rsid w:val="0048186C"/>
    <w:rsid w:val="00482AAC"/>
    <w:rsid w:val="0048313E"/>
    <w:rsid w:val="00484EB0"/>
    <w:rsid w:val="0048566E"/>
    <w:rsid w:val="004876E0"/>
    <w:rsid w:val="00487C21"/>
    <w:rsid w:val="00487D35"/>
    <w:rsid w:val="004945A6"/>
    <w:rsid w:val="00494681"/>
    <w:rsid w:val="0049563E"/>
    <w:rsid w:val="00495CD5"/>
    <w:rsid w:val="004A1EEF"/>
    <w:rsid w:val="004A2F1C"/>
    <w:rsid w:val="004A40CD"/>
    <w:rsid w:val="004A65D3"/>
    <w:rsid w:val="004B0CC3"/>
    <w:rsid w:val="004B1193"/>
    <w:rsid w:val="004B1B6D"/>
    <w:rsid w:val="004B235C"/>
    <w:rsid w:val="004B2CBD"/>
    <w:rsid w:val="004B6C1A"/>
    <w:rsid w:val="004C0D48"/>
    <w:rsid w:val="004C49CC"/>
    <w:rsid w:val="004C4D2F"/>
    <w:rsid w:val="004C599C"/>
    <w:rsid w:val="004C5D14"/>
    <w:rsid w:val="004C6750"/>
    <w:rsid w:val="004C67FC"/>
    <w:rsid w:val="004C6908"/>
    <w:rsid w:val="004D053E"/>
    <w:rsid w:val="004D4FFD"/>
    <w:rsid w:val="004D5F3A"/>
    <w:rsid w:val="004D695F"/>
    <w:rsid w:val="004D7E6B"/>
    <w:rsid w:val="004E54FD"/>
    <w:rsid w:val="004E768E"/>
    <w:rsid w:val="004F133E"/>
    <w:rsid w:val="004F1521"/>
    <w:rsid w:val="004F1AF0"/>
    <w:rsid w:val="004F1DD2"/>
    <w:rsid w:val="004F5262"/>
    <w:rsid w:val="004F7CDA"/>
    <w:rsid w:val="00500410"/>
    <w:rsid w:val="00500543"/>
    <w:rsid w:val="00501583"/>
    <w:rsid w:val="005044C4"/>
    <w:rsid w:val="005049DB"/>
    <w:rsid w:val="00504FA8"/>
    <w:rsid w:val="005102FD"/>
    <w:rsid w:val="00514556"/>
    <w:rsid w:val="00515E05"/>
    <w:rsid w:val="005164C0"/>
    <w:rsid w:val="00516D97"/>
    <w:rsid w:val="005239D9"/>
    <w:rsid w:val="00524B91"/>
    <w:rsid w:val="0052566F"/>
    <w:rsid w:val="00526898"/>
    <w:rsid w:val="00527EFF"/>
    <w:rsid w:val="005311F5"/>
    <w:rsid w:val="00533593"/>
    <w:rsid w:val="0053399D"/>
    <w:rsid w:val="00533B51"/>
    <w:rsid w:val="00536256"/>
    <w:rsid w:val="005365AC"/>
    <w:rsid w:val="00536EAB"/>
    <w:rsid w:val="00541456"/>
    <w:rsid w:val="00542F8F"/>
    <w:rsid w:val="00544D28"/>
    <w:rsid w:val="00546F5D"/>
    <w:rsid w:val="00547BED"/>
    <w:rsid w:val="0055088F"/>
    <w:rsid w:val="005511CF"/>
    <w:rsid w:val="00552851"/>
    <w:rsid w:val="00553506"/>
    <w:rsid w:val="00554717"/>
    <w:rsid w:val="00554801"/>
    <w:rsid w:val="00557DD6"/>
    <w:rsid w:val="005611D4"/>
    <w:rsid w:val="00561979"/>
    <w:rsid w:val="00562005"/>
    <w:rsid w:val="00562BDA"/>
    <w:rsid w:val="005637F6"/>
    <w:rsid w:val="0056454B"/>
    <w:rsid w:val="00564BBF"/>
    <w:rsid w:val="00565571"/>
    <w:rsid w:val="00566BA0"/>
    <w:rsid w:val="00566D16"/>
    <w:rsid w:val="00566E46"/>
    <w:rsid w:val="00571605"/>
    <w:rsid w:val="00571AE2"/>
    <w:rsid w:val="00571DAD"/>
    <w:rsid w:val="00572796"/>
    <w:rsid w:val="00572D18"/>
    <w:rsid w:val="00572D67"/>
    <w:rsid w:val="00574515"/>
    <w:rsid w:val="005745DC"/>
    <w:rsid w:val="00574959"/>
    <w:rsid w:val="005749B9"/>
    <w:rsid w:val="005754DB"/>
    <w:rsid w:val="005759CB"/>
    <w:rsid w:val="005760AC"/>
    <w:rsid w:val="00577D19"/>
    <w:rsid w:val="00580F96"/>
    <w:rsid w:val="00582368"/>
    <w:rsid w:val="005830C0"/>
    <w:rsid w:val="00583624"/>
    <w:rsid w:val="005845DE"/>
    <w:rsid w:val="00585632"/>
    <w:rsid w:val="00585984"/>
    <w:rsid w:val="00585D66"/>
    <w:rsid w:val="00586CC9"/>
    <w:rsid w:val="00587D1A"/>
    <w:rsid w:val="0059501F"/>
    <w:rsid w:val="005A08F3"/>
    <w:rsid w:val="005A0FAA"/>
    <w:rsid w:val="005A113A"/>
    <w:rsid w:val="005A126F"/>
    <w:rsid w:val="005A186C"/>
    <w:rsid w:val="005A2949"/>
    <w:rsid w:val="005A414D"/>
    <w:rsid w:val="005A44A7"/>
    <w:rsid w:val="005A6205"/>
    <w:rsid w:val="005B0AFB"/>
    <w:rsid w:val="005B3C8A"/>
    <w:rsid w:val="005B4A4E"/>
    <w:rsid w:val="005B511F"/>
    <w:rsid w:val="005B71FB"/>
    <w:rsid w:val="005C0DD3"/>
    <w:rsid w:val="005C1E47"/>
    <w:rsid w:val="005C2674"/>
    <w:rsid w:val="005C5A39"/>
    <w:rsid w:val="005D03A0"/>
    <w:rsid w:val="005D4125"/>
    <w:rsid w:val="005D4FE5"/>
    <w:rsid w:val="005D52CE"/>
    <w:rsid w:val="005E0410"/>
    <w:rsid w:val="005E07B7"/>
    <w:rsid w:val="005E09D0"/>
    <w:rsid w:val="005E15B2"/>
    <w:rsid w:val="005E1729"/>
    <w:rsid w:val="005E2F3D"/>
    <w:rsid w:val="005E3187"/>
    <w:rsid w:val="005E3AC0"/>
    <w:rsid w:val="005E5E0C"/>
    <w:rsid w:val="005E68D4"/>
    <w:rsid w:val="005E7746"/>
    <w:rsid w:val="005F284E"/>
    <w:rsid w:val="005F4E86"/>
    <w:rsid w:val="005F6348"/>
    <w:rsid w:val="005F6996"/>
    <w:rsid w:val="00603D92"/>
    <w:rsid w:val="0060437F"/>
    <w:rsid w:val="0060783A"/>
    <w:rsid w:val="00610A56"/>
    <w:rsid w:val="00615FEF"/>
    <w:rsid w:val="006176CB"/>
    <w:rsid w:val="00622841"/>
    <w:rsid w:val="0062357D"/>
    <w:rsid w:val="0062369A"/>
    <w:rsid w:val="00623FD5"/>
    <w:rsid w:val="006240FA"/>
    <w:rsid w:val="006273D3"/>
    <w:rsid w:val="0063081A"/>
    <w:rsid w:val="00630F75"/>
    <w:rsid w:val="00631200"/>
    <w:rsid w:val="00631853"/>
    <w:rsid w:val="00632249"/>
    <w:rsid w:val="00632653"/>
    <w:rsid w:val="00633CC2"/>
    <w:rsid w:val="00634AE4"/>
    <w:rsid w:val="00634B9F"/>
    <w:rsid w:val="0063790D"/>
    <w:rsid w:val="00640BED"/>
    <w:rsid w:val="00645CD5"/>
    <w:rsid w:val="006516CA"/>
    <w:rsid w:val="006547D7"/>
    <w:rsid w:val="0065551E"/>
    <w:rsid w:val="00655659"/>
    <w:rsid w:val="006560A0"/>
    <w:rsid w:val="006562CB"/>
    <w:rsid w:val="006609C0"/>
    <w:rsid w:val="006625C0"/>
    <w:rsid w:val="00662CFD"/>
    <w:rsid w:val="0066387B"/>
    <w:rsid w:val="00663F76"/>
    <w:rsid w:val="006675F2"/>
    <w:rsid w:val="00670507"/>
    <w:rsid w:val="00671F4F"/>
    <w:rsid w:val="00674FF5"/>
    <w:rsid w:val="00680322"/>
    <w:rsid w:val="00680FB3"/>
    <w:rsid w:val="00682B32"/>
    <w:rsid w:val="00684AB6"/>
    <w:rsid w:val="00690587"/>
    <w:rsid w:val="00691574"/>
    <w:rsid w:val="00691DCF"/>
    <w:rsid w:val="00692A07"/>
    <w:rsid w:val="00692A7E"/>
    <w:rsid w:val="00692C13"/>
    <w:rsid w:val="00694E64"/>
    <w:rsid w:val="00697164"/>
    <w:rsid w:val="006A1591"/>
    <w:rsid w:val="006A1D27"/>
    <w:rsid w:val="006A2706"/>
    <w:rsid w:val="006A4C6E"/>
    <w:rsid w:val="006A4F81"/>
    <w:rsid w:val="006A7ABB"/>
    <w:rsid w:val="006A7CC4"/>
    <w:rsid w:val="006B30B2"/>
    <w:rsid w:val="006B57A1"/>
    <w:rsid w:val="006B6291"/>
    <w:rsid w:val="006C075E"/>
    <w:rsid w:val="006C293B"/>
    <w:rsid w:val="006C454E"/>
    <w:rsid w:val="006C4CC0"/>
    <w:rsid w:val="006C5D84"/>
    <w:rsid w:val="006C7024"/>
    <w:rsid w:val="006D0AAD"/>
    <w:rsid w:val="006D1BD4"/>
    <w:rsid w:val="006D3B5B"/>
    <w:rsid w:val="006D4C1A"/>
    <w:rsid w:val="006D4F3F"/>
    <w:rsid w:val="006D6000"/>
    <w:rsid w:val="006D6449"/>
    <w:rsid w:val="006E094B"/>
    <w:rsid w:val="006E1A79"/>
    <w:rsid w:val="006E256E"/>
    <w:rsid w:val="006E3A1D"/>
    <w:rsid w:val="006E3E59"/>
    <w:rsid w:val="006E40C8"/>
    <w:rsid w:val="006E6567"/>
    <w:rsid w:val="006E671A"/>
    <w:rsid w:val="006F499E"/>
    <w:rsid w:val="006F5074"/>
    <w:rsid w:val="006F6213"/>
    <w:rsid w:val="006F6336"/>
    <w:rsid w:val="006F6A76"/>
    <w:rsid w:val="006F7B51"/>
    <w:rsid w:val="00700595"/>
    <w:rsid w:val="007054A2"/>
    <w:rsid w:val="00707434"/>
    <w:rsid w:val="00707B3F"/>
    <w:rsid w:val="0071516E"/>
    <w:rsid w:val="00715E90"/>
    <w:rsid w:val="00717A93"/>
    <w:rsid w:val="00720B03"/>
    <w:rsid w:val="00720EBD"/>
    <w:rsid w:val="00721F32"/>
    <w:rsid w:val="00724D54"/>
    <w:rsid w:val="00726C5B"/>
    <w:rsid w:val="00727252"/>
    <w:rsid w:val="00731D06"/>
    <w:rsid w:val="00734C06"/>
    <w:rsid w:val="007357EA"/>
    <w:rsid w:val="00735CFA"/>
    <w:rsid w:val="00737185"/>
    <w:rsid w:val="007372EB"/>
    <w:rsid w:val="0073788B"/>
    <w:rsid w:val="007412E8"/>
    <w:rsid w:val="007432D4"/>
    <w:rsid w:val="00745FCE"/>
    <w:rsid w:val="00747101"/>
    <w:rsid w:val="00750AA2"/>
    <w:rsid w:val="00750E3B"/>
    <w:rsid w:val="00751D78"/>
    <w:rsid w:val="0075288C"/>
    <w:rsid w:val="00752899"/>
    <w:rsid w:val="00754524"/>
    <w:rsid w:val="00754527"/>
    <w:rsid w:val="0075477F"/>
    <w:rsid w:val="00755281"/>
    <w:rsid w:val="00756DB5"/>
    <w:rsid w:val="007574FA"/>
    <w:rsid w:val="00760A64"/>
    <w:rsid w:val="00763410"/>
    <w:rsid w:val="00765889"/>
    <w:rsid w:val="00766389"/>
    <w:rsid w:val="00766CB1"/>
    <w:rsid w:val="0076730C"/>
    <w:rsid w:val="0076786B"/>
    <w:rsid w:val="00772128"/>
    <w:rsid w:val="00774220"/>
    <w:rsid w:val="007753CE"/>
    <w:rsid w:val="00775A9B"/>
    <w:rsid w:val="0077644D"/>
    <w:rsid w:val="0077682C"/>
    <w:rsid w:val="0077723F"/>
    <w:rsid w:val="007802AB"/>
    <w:rsid w:val="00781290"/>
    <w:rsid w:val="00782B24"/>
    <w:rsid w:val="00782D8A"/>
    <w:rsid w:val="007835B6"/>
    <w:rsid w:val="007839B8"/>
    <w:rsid w:val="00785FEF"/>
    <w:rsid w:val="0078624F"/>
    <w:rsid w:val="007876AC"/>
    <w:rsid w:val="0079109D"/>
    <w:rsid w:val="00792ABB"/>
    <w:rsid w:val="00793246"/>
    <w:rsid w:val="00796124"/>
    <w:rsid w:val="007A2F55"/>
    <w:rsid w:val="007A30D0"/>
    <w:rsid w:val="007A4FC9"/>
    <w:rsid w:val="007A7D46"/>
    <w:rsid w:val="007B0724"/>
    <w:rsid w:val="007B248F"/>
    <w:rsid w:val="007B2490"/>
    <w:rsid w:val="007B265B"/>
    <w:rsid w:val="007B28BD"/>
    <w:rsid w:val="007B362E"/>
    <w:rsid w:val="007B3DA6"/>
    <w:rsid w:val="007C0ED9"/>
    <w:rsid w:val="007C1D4F"/>
    <w:rsid w:val="007C405F"/>
    <w:rsid w:val="007C47EB"/>
    <w:rsid w:val="007D21D5"/>
    <w:rsid w:val="007D2DA6"/>
    <w:rsid w:val="007D2E44"/>
    <w:rsid w:val="007D7CCF"/>
    <w:rsid w:val="007D7FA5"/>
    <w:rsid w:val="007E1472"/>
    <w:rsid w:val="007E17B6"/>
    <w:rsid w:val="007E65C8"/>
    <w:rsid w:val="007E6C50"/>
    <w:rsid w:val="007E6E7F"/>
    <w:rsid w:val="007E7FE5"/>
    <w:rsid w:val="007F101E"/>
    <w:rsid w:val="007F1262"/>
    <w:rsid w:val="007F205D"/>
    <w:rsid w:val="007F221D"/>
    <w:rsid w:val="007F28D4"/>
    <w:rsid w:val="007F7D21"/>
    <w:rsid w:val="00800278"/>
    <w:rsid w:val="008009F6"/>
    <w:rsid w:val="00800C07"/>
    <w:rsid w:val="00802A34"/>
    <w:rsid w:val="00803562"/>
    <w:rsid w:val="00804A7E"/>
    <w:rsid w:val="00804C2B"/>
    <w:rsid w:val="00805690"/>
    <w:rsid w:val="00807BB1"/>
    <w:rsid w:val="0081069C"/>
    <w:rsid w:val="00810941"/>
    <w:rsid w:val="008111DF"/>
    <w:rsid w:val="0081157F"/>
    <w:rsid w:val="0081352D"/>
    <w:rsid w:val="008143CF"/>
    <w:rsid w:val="008145F7"/>
    <w:rsid w:val="008175EB"/>
    <w:rsid w:val="00817B8B"/>
    <w:rsid w:val="00820C29"/>
    <w:rsid w:val="0082129F"/>
    <w:rsid w:val="0082146E"/>
    <w:rsid w:val="008234CC"/>
    <w:rsid w:val="00826BE1"/>
    <w:rsid w:val="00826C3A"/>
    <w:rsid w:val="008273DF"/>
    <w:rsid w:val="0083259F"/>
    <w:rsid w:val="00834D75"/>
    <w:rsid w:val="00837C83"/>
    <w:rsid w:val="00840E86"/>
    <w:rsid w:val="00843345"/>
    <w:rsid w:val="00843871"/>
    <w:rsid w:val="00844380"/>
    <w:rsid w:val="008448A0"/>
    <w:rsid w:val="008452F0"/>
    <w:rsid w:val="008505F4"/>
    <w:rsid w:val="0085173C"/>
    <w:rsid w:val="008549DB"/>
    <w:rsid w:val="00860888"/>
    <w:rsid w:val="00860CC4"/>
    <w:rsid w:val="00862D34"/>
    <w:rsid w:val="00863E7B"/>
    <w:rsid w:val="00864335"/>
    <w:rsid w:val="00865087"/>
    <w:rsid w:val="00866617"/>
    <w:rsid w:val="00866FF0"/>
    <w:rsid w:val="00871595"/>
    <w:rsid w:val="00871A3D"/>
    <w:rsid w:val="0087311B"/>
    <w:rsid w:val="00873207"/>
    <w:rsid w:val="00873393"/>
    <w:rsid w:val="00873E43"/>
    <w:rsid w:val="0087581C"/>
    <w:rsid w:val="00876369"/>
    <w:rsid w:val="00876524"/>
    <w:rsid w:val="0087672F"/>
    <w:rsid w:val="0088126F"/>
    <w:rsid w:val="008826B0"/>
    <w:rsid w:val="00884909"/>
    <w:rsid w:val="00887770"/>
    <w:rsid w:val="00887F04"/>
    <w:rsid w:val="00891128"/>
    <w:rsid w:val="00892783"/>
    <w:rsid w:val="00895630"/>
    <w:rsid w:val="00897278"/>
    <w:rsid w:val="00897294"/>
    <w:rsid w:val="00897598"/>
    <w:rsid w:val="00897ABB"/>
    <w:rsid w:val="008A154C"/>
    <w:rsid w:val="008A2021"/>
    <w:rsid w:val="008A24D6"/>
    <w:rsid w:val="008A2E7B"/>
    <w:rsid w:val="008A2E88"/>
    <w:rsid w:val="008A3E6F"/>
    <w:rsid w:val="008A485D"/>
    <w:rsid w:val="008A5E67"/>
    <w:rsid w:val="008A7E73"/>
    <w:rsid w:val="008B4A77"/>
    <w:rsid w:val="008B79C7"/>
    <w:rsid w:val="008B7F98"/>
    <w:rsid w:val="008C07FF"/>
    <w:rsid w:val="008C2D9F"/>
    <w:rsid w:val="008D1DC1"/>
    <w:rsid w:val="008D1E6E"/>
    <w:rsid w:val="008D33E8"/>
    <w:rsid w:val="008D3B1F"/>
    <w:rsid w:val="008D4D02"/>
    <w:rsid w:val="008D79BB"/>
    <w:rsid w:val="008E047A"/>
    <w:rsid w:val="008E055A"/>
    <w:rsid w:val="008E33DD"/>
    <w:rsid w:val="008E489E"/>
    <w:rsid w:val="008E4C72"/>
    <w:rsid w:val="008E513A"/>
    <w:rsid w:val="008E546B"/>
    <w:rsid w:val="008E5516"/>
    <w:rsid w:val="008E5EFE"/>
    <w:rsid w:val="008E6808"/>
    <w:rsid w:val="008E7F84"/>
    <w:rsid w:val="008F5BB0"/>
    <w:rsid w:val="008F609C"/>
    <w:rsid w:val="008F725F"/>
    <w:rsid w:val="0090082F"/>
    <w:rsid w:val="00902F78"/>
    <w:rsid w:val="00904222"/>
    <w:rsid w:val="0090722C"/>
    <w:rsid w:val="00910248"/>
    <w:rsid w:val="009105F9"/>
    <w:rsid w:val="009125C0"/>
    <w:rsid w:val="00915191"/>
    <w:rsid w:val="00915787"/>
    <w:rsid w:val="009157CF"/>
    <w:rsid w:val="009165EB"/>
    <w:rsid w:val="00921648"/>
    <w:rsid w:val="0092661A"/>
    <w:rsid w:val="009266FB"/>
    <w:rsid w:val="00927E77"/>
    <w:rsid w:val="009312F2"/>
    <w:rsid w:val="00932E55"/>
    <w:rsid w:val="009339E5"/>
    <w:rsid w:val="00937BB2"/>
    <w:rsid w:val="00943591"/>
    <w:rsid w:val="00943EF2"/>
    <w:rsid w:val="00944932"/>
    <w:rsid w:val="009478C1"/>
    <w:rsid w:val="00950875"/>
    <w:rsid w:val="00952FBA"/>
    <w:rsid w:val="00954DA5"/>
    <w:rsid w:val="009553E8"/>
    <w:rsid w:val="00955E4F"/>
    <w:rsid w:val="009563AF"/>
    <w:rsid w:val="00957D31"/>
    <w:rsid w:val="00960C66"/>
    <w:rsid w:val="009616CA"/>
    <w:rsid w:val="00962096"/>
    <w:rsid w:val="00963A87"/>
    <w:rsid w:val="009648F4"/>
    <w:rsid w:val="00966373"/>
    <w:rsid w:val="009703B9"/>
    <w:rsid w:val="009716DE"/>
    <w:rsid w:val="00971CE9"/>
    <w:rsid w:val="0097506A"/>
    <w:rsid w:val="00976074"/>
    <w:rsid w:val="00976151"/>
    <w:rsid w:val="00977115"/>
    <w:rsid w:val="00981DCC"/>
    <w:rsid w:val="00982664"/>
    <w:rsid w:val="00982AB1"/>
    <w:rsid w:val="009845D0"/>
    <w:rsid w:val="0099123A"/>
    <w:rsid w:val="009937C7"/>
    <w:rsid w:val="00994073"/>
    <w:rsid w:val="00995EC2"/>
    <w:rsid w:val="0099688F"/>
    <w:rsid w:val="00996BCD"/>
    <w:rsid w:val="0099790C"/>
    <w:rsid w:val="009A1065"/>
    <w:rsid w:val="009A18EE"/>
    <w:rsid w:val="009A23C8"/>
    <w:rsid w:val="009A521D"/>
    <w:rsid w:val="009A53F1"/>
    <w:rsid w:val="009A593B"/>
    <w:rsid w:val="009A77DF"/>
    <w:rsid w:val="009B104C"/>
    <w:rsid w:val="009B28DC"/>
    <w:rsid w:val="009B3212"/>
    <w:rsid w:val="009B4740"/>
    <w:rsid w:val="009B4D4E"/>
    <w:rsid w:val="009B5024"/>
    <w:rsid w:val="009B523D"/>
    <w:rsid w:val="009B5BDE"/>
    <w:rsid w:val="009B6035"/>
    <w:rsid w:val="009B6D96"/>
    <w:rsid w:val="009C0F34"/>
    <w:rsid w:val="009C241F"/>
    <w:rsid w:val="009C25B5"/>
    <w:rsid w:val="009C5181"/>
    <w:rsid w:val="009C5465"/>
    <w:rsid w:val="009C609F"/>
    <w:rsid w:val="009D03EF"/>
    <w:rsid w:val="009D6168"/>
    <w:rsid w:val="009D6602"/>
    <w:rsid w:val="009D6B46"/>
    <w:rsid w:val="009E0250"/>
    <w:rsid w:val="009E1C61"/>
    <w:rsid w:val="009E2CA2"/>
    <w:rsid w:val="009E2D7B"/>
    <w:rsid w:val="009E3D13"/>
    <w:rsid w:val="009E4A5B"/>
    <w:rsid w:val="009E5D24"/>
    <w:rsid w:val="009E74F9"/>
    <w:rsid w:val="009F090F"/>
    <w:rsid w:val="009F1717"/>
    <w:rsid w:val="00A0049A"/>
    <w:rsid w:val="00A05FE4"/>
    <w:rsid w:val="00A07B14"/>
    <w:rsid w:val="00A07EB2"/>
    <w:rsid w:val="00A10ADB"/>
    <w:rsid w:val="00A134B8"/>
    <w:rsid w:val="00A1480E"/>
    <w:rsid w:val="00A1617D"/>
    <w:rsid w:val="00A17115"/>
    <w:rsid w:val="00A20683"/>
    <w:rsid w:val="00A219B5"/>
    <w:rsid w:val="00A2618C"/>
    <w:rsid w:val="00A2652F"/>
    <w:rsid w:val="00A316B1"/>
    <w:rsid w:val="00A321CD"/>
    <w:rsid w:val="00A33854"/>
    <w:rsid w:val="00A33CAC"/>
    <w:rsid w:val="00A348DE"/>
    <w:rsid w:val="00A377C9"/>
    <w:rsid w:val="00A37806"/>
    <w:rsid w:val="00A40B18"/>
    <w:rsid w:val="00A40BFD"/>
    <w:rsid w:val="00A42EFF"/>
    <w:rsid w:val="00A43D79"/>
    <w:rsid w:val="00A43E40"/>
    <w:rsid w:val="00A45BEC"/>
    <w:rsid w:val="00A47B1F"/>
    <w:rsid w:val="00A517FF"/>
    <w:rsid w:val="00A5318C"/>
    <w:rsid w:val="00A534A9"/>
    <w:rsid w:val="00A53B56"/>
    <w:rsid w:val="00A56511"/>
    <w:rsid w:val="00A5673C"/>
    <w:rsid w:val="00A57DFB"/>
    <w:rsid w:val="00A63769"/>
    <w:rsid w:val="00A63D06"/>
    <w:rsid w:val="00A65422"/>
    <w:rsid w:val="00A66176"/>
    <w:rsid w:val="00A66D2B"/>
    <w:rsid w:val="00A67815"/>
    <w:rsid w:val="00A71034"/>
    <w:rsid w:val="00A720A0"/>
    <w:rsid w:val="00A72749"/>
    <w:rsid w:val="00A74D58"/>
    <w:rsid w:val="00A7702D"/>
    <w:rsid w:val="00A800D8"/>
    <w:rsid w:val="00A80A8D"/>
    <w:rsid w:val="00A811AD"/>
    <w:rsid w:val="00A86BB1"/>
    <w:rsid w:val="00A90A2A"/>
    <w:rsid w:val="00A90B21"/>
    <w:rsid w:val="00A915D3"/>
    <w:rsid w:val="00A9284F"/>
    <w:rsid w:val="00A937D1"/>
    <w:rsid w:val="00A93FEC"/>
    <w:rsid w:val="00A95E4A"/>
    <w:rsid w:val="00A96973"/>
    <w:rsid w:val="00A97269"/>
    <w:rsid w:val="00A9799A"/>
    <w:rsid w:val="00AA1B49"/>
    <w:rsid w:val="00AA2ACD"/>
    <w:rsid w:val="00AA3239"/>
    <w:rsid w:val="00AA3C7C"/>
    <w:rsid w:val="00AA6C95"/>
    <w:rsid w:val="00AA79FD"/>
    <w:rsid w:val="00AB1B11"/>
    <w:rsid w:val="00AB1E46"/>
    <w:rsid w:val="00AB5F84"/>
    <w:rsid w:val="00AC1109"/>
    <w:rsid w:val="00AC1294"/>
    <w:rsid w:val="00AC36FE"/>
    <w:rsid w:val="00AC3B6D"/>
    <w:rsid w:val="00AC5675"/>
    <w:rsid w:val="00AC6356"/>
    <w:rsid w:val="00AC71D8"/>
    <w:rsid w:val="00AD1E68"/>
    <w:rsid w:val="00AD24A9"/>
    <w:rsid w:val="00AD4E36"/>
    <w:rsid w:val="00AD4FE2"/>
    <w:rsid w:val="00AD663D"/>
    <w:rsid w:val="00AE37D7"/>
    <w:rsid w:val="00AE63B4"/>
    <w:rsid w:val="00AE6599"/>
    <w:rsid w:val="00AE68AA"/>
    <w:rsid w:val="00AF05C8"/>
    <w:rsid w:val="00AF08EC"/>
    <w:rsid w:val="00AF2499"/>
    <w:rsid w:val="00AF2559"/>
    <w:rsid w:val="00AF324E"/>
    <w:rsid w:val="00AF515D"/>
    <w:rsid w:val="00AF5344"/>
    <w:rsid w:val="00AF6789"/>
    <w:rsid w:val="00AF6AE0"/>
    <w:rsid w:val="00AF71A3"/>
    <w:rsid w:val="00B009B5"/>
    <w:rsid w:val="00B011A7"/>
    <w:rsid w:val="00B032F5"/>
    <w:rsid w:val="00B0430C"/>
    <w:rsid w:val="00B0435E"/>
    <w:rsid w:val="00B06699"/>
    <w:rsid w:val="00B06C4E"/>
    <w:rsid w:val="00B07DF9"/>
    <w:rsid w:val="00B10EAE"/>
    <w:rsid w:val="00B11BFC"/>
    <w:rsid w:val="00B12F52"/>
    <w:rsid w:val="00B135A4"/>
    <w:rsid w:val="00B13F61"/>
    <w:rsid w:val="00B15134"/>
    <w:rsid w:val="00B16A2E"/>
    <w:rsid w:val="00B17122"/>
    <w:rsid w:val="00B25011"/>
    <w:rsid w:val="00B265BE"/>
    <w:rsid w:val="00B26A57"/>
    <w:rsid w:val="00B30F65"/>
    <w:rsid w:val="00B30FFC"/>
    <w:rsid w:val="00B318F7"/>
    <w:rsid w:val="00B32653"/>
    <w:rsid w:val="00B33491"/>
    <w:rsid w:val="00B373FB"/>
    <w:rsid w:val="00B37BCA"/>
    <w:rsid w:val="00B42E65"/>
    <w:rsid w:val="00B43375"/>
    <w:rsid w:val="00B44172"/>
    <w:rsid w:val="00B44764"/>
    <w:rsid w:val="00B448C9"/>
    <w:rsid w:val="00B47199"/>
    <w:rsid w:val="00B52431"/>
    <w:rsid w:val="00B53690"/>
    <w:rsid w:val="00B5390C"/>
    <w:rsid w:val="00B53AF9"/>
    <w:rsid w:val="00B53F12"/>
    <w:rsid w:val="00B540DD"/>
    <w:rsid w:val="00B547D5"/>
    <w:rsid w:val="00B556F8"/>
    <w:rsid w:val="00B55FE4"/>
    <w:rsid w:val="00B607AE"/>
    <w:rsid w:val="00B60982"/>
    <w:rsid w:val="00B62FB7"/>
    <w:rsid w:val="00B63621"/>
    <w:rsid w:val="00B64653"/>
    <w:rsid w:val="00B64D4F"/>
    <w:rsid w:val="00B672F3"/>
    <w:rsid w:val="00B70A6B"/>
    <w:rsid w:val="00B7132C"/>
    <w:rsid w:val="00B713B5"/>
    <w:rsid w:val="00B750BA"/>
    <w:rsid w:val="00B769CB"/>
    <w:rsid w:val="00B77860"/>
    <w:rsid w:val="00B82F91"/>
    <w:rsid w:val="00B835C2"/>
    <w:rsid w:val="00B866A0"/>
    <w:rsid w:val="00B90330"/>
    <w:rsid w:val="00B903D7"/>
    <w:rsid w:val="00B93952"/>
    <w:rsid w:val="00B955CC"/>
    <w:rsid w:val="00BA0787"/>
    <w:rsid w:val="00BA43B4"/>
    <w:rsid w:val="00BA5305"/>
    <w:rsid w:val="00BA5B03"/>
    <w:rsid w:val="00BB45CB"/>
    <w:rsid w:val="00BC0521"/>
    <w:rsid w:val="00BC4A8A"/>
    <w:rsid w:val="00BD0ADB"/>
    <w:rsid w:val="00BD180F"/>
    <w:rsid w:val="00BD281F"/>
    <w:rsid w:val="00BD2991"/>
    <w:rsid w:val="00BD488E"/>
    <w:rsid w:val="00BD4B30"/>
    <w:rsid w:val="00BD6D0D"/>
    <w:rsid w:val="00BD7777"/>
    <w:rsid w:val="00BE0810"/>
    <w:rsid w:val="00BE112B"/>
    <w:rsid w:val="00BE2E1F"/>
    <w:rsid w:val="00BE3145"/>
    <w:rsid w:val="00BF1059"/>
    <w:rsid w:val="00BF2F87"/>
    <w:rsid w:val="00BF4AAF"/>
    <w:rsid w:val="00BF5B18"/>
    <w:rsid w:val="00BF75F6"/>
    <w:rsid w:val="00BF7D7C"/>
    <w:rsid w:val="00BF7FC5"/>
    <w:rsid w:val="00C01179"/>
    <w:rsid w:val="00C011DF"/>
    <w:rsid w:val="00C0242E"/>
    <w:rsid w:val="00C0291D"/>
    <w:rsid w:val="00C0329C"/>
    <w:rsid w:val="00C034BF"/>
    <w:rsid w:val="00C0606C"/>
    <w:rsid w:val="00C1124F"/>
    <w:rsid w:val="00C116D6"/>
    <w:rsid w:val="00C11BE3"/>
    <w:rsid w:val="00C2355C"/>
    <w:rsid w:val="00C26AEB"/>
    <w:rsid w:val="00C31FD9"/>
    <w:rsid w:val="00C351F3"/>
    <w:rsid w:val="00C368AF"/>
    <w:rsid w:val="00C41A89"/>
    <w:rsid w:val="00C42624"/>
    <w:rsid w:val="00C42FDC"/>
    <w:rsid w:val="00C4506F"/>
    <w:rsid w:val="00C45A67"/>
    <w:rsid w:val="00C511BE"/>
    <w:rsid w:val="00C51756"/>
    <w:rsid w:val="00C52568"/>
    <w:rsid w:val="00C52731"/>
    <w:rsid w:val="00C55DF7"/>
    <w:rsid w:val="00C5766D"/>
    <w:rsid w:val="00C57D5D"/>
    <w:rsid w:val="00C62703"/>
    <w:rsid w:val="00C62DC2"/>
    <w:rsid w:val="00C62F0B"/>
    <w:rsid w:val="00C64025"/>
    <w:rsid w:val="00C64259"/>
    <w:rsid w:val="00C64DDE"/>
    <w:rsid w:val="00C65855"/>
    <w:rsid w:val="00C67281"/>
    <w:rsid w:val="00C725BF"/>
    <w:rsid w:val="00C7538B"/>
    <w:rsid w:val="00C764F6"/>
    <w:rsid w:val="00C76847"/>
    <w:rsid w:val="00C76A76"/>
    <w:rsid w:val="00C825DA"/>
    <w:rsid w:val="00C84641"/>
    <w:rsid w:val="00C872BA"/>
    <w:rsid w:val="00C90276"/>
    <w:rsid w:val="00C90975"/>
    <w:rsid w:val="00C91BB0"/>
    <w:rsid w:val="00C92321"/>
    <w:rsid w:val="00C92384"/>
    <w:rsid w:val="00C92397"/>
    <w:rsid w:val="00C9262A"/>
    <w:rsid w:val="00C944E2"/>
    <w:rsid w:val="00C95DB9"/>
    <w:rsid w:val="00CA0138"/>
    <w:rsid w:val="00CA0CD7"/>
    <w:rsid w:val="00CA5C11"/>
    <w:rsid w:val="00CA69C3"/>
    <w:rsid w:val="00CA7E78"/>
    <w:rsid w:val="00CB1993"/>
    <w:rsid w:val="00CB22F6"/>
    <w:rsid w:val="00CB49BC"/>
    <w:rsid w:val="00CB5B58"/>
    <w:rsid w:val="00CC28D1"/>
    <w:rsid w:val="00CC2E76"/>
    <w:rsid w:val="00CC3DAE"/>
    <w:rsid w:val="00CC3DFF"/>
    <w:rsid w:val="00CC3E8B"/>
    <w:rsid w:val="00CC740F"/>
    <w:rsid w:val="00CD0236"/>
    <w:rsid w:val="00CD1320"/>
    <w:rsid w:val="00CD3CE4"/>
    <w:rsid w:val="00CD4EC3"/>
    <w:rsid w:val="00CD5918"/>
    <w:rsid w:val="00CD701D"/>
    <w:rsid w:val="00CE081B"/>
    <w:rsid w:val="00CE1330"/>
    <w:rsid w:val="00CE1A10"/>
    <w:rsid w:val="00CE36B4"/>
    <w:rsid w:val="00CE4FF5"/>
    <w:rsid w:val="00CE5B12"/>
    <w:rsid w:val="00CE5EB5"/>
    <w:rsid w:val="00CF0C67"/>
    <w:rsid w:val="00CF1563"/>
    <w:rsid w:val="00CF1915"/>
    <w:rsid w:val="00CF6323"/>
    <w:rsid w:val="00D00C62"/>
    <w:rsid w:val="00D00D5A"/>
    <w:rsid w:val="00D01706"/>
    <w:rsid w:val="00D02234"/>
    <w:rsid w:val="00D029D1"/>
    <w:rsid w:val="00D02FB5"/>
    <w:rsid w:val="00D031DF"/>
    <w:rsid w:val="00D03549"/>
    <w:rsid w:val="00D05DFF"/>
    <w:rsid w:val="00D0624B"/>
    <w:rsid w:val="00D1201E"/>
    <w:rsid w:val="00D211D3"/>
    <w:rsid w:val="00D25CE2"/>
    <w:rsid w:val="00D2684D"/>
    <w:rsid w:val="00D2724A"/>
    <w:rsid w:val="00D32583"/>
    <w:rsid w:val="00D32C5F"/>
    <w:rsid w:val="00D332B8"/>
    <w:rsid w:val="00D33A81"/>
    <w:rsid w:val="00D34450"/>
    <w:rsid w:val="00D351AF"/>
    <w:rsid w:val="00D37907"/>
    <w:rsid w:val="00D4463A"/>
    <w:rsid w:val="00D479CE"/>
    <w:rsid w:val="00D50DB6"/>
    <w:rsid w:val="00D53F36"/>
    <w:rsid w:val="00D53FA6"/>
    <w:rsid w:val="00D60479"/>
    <w:rsid w:val="00D620E3"/>
    <w:rsid w:val="00D65423"/>
    <w:rsid w:val="00D6614F"/>
    <w:rsid w:val="00D66BA7"/>
    <w:rsid w:val="00D7017C"/>
    <w:rsid w:val="00D71431"/>
    <w:rsid w:val="00D72BB7"/>
    <w:rsid w:val="00D752AA"/>
    <w:rsid w:val="00D75F72"/>
    <w:rsid w:val="00D762FD"/>
    <w:rsid w:val="00D80315"/>
    <w:rsid w:val="00D80931"/>
    <w:rsid w:val="00D81C30"/>
    <w:rsid w:val="00D81F29"/>
    <w:rsid w:val="00D82529"/>
    <w:rsid w:val="00D84BC4"/>
    <w:rsid w:val="00D84C0E"/>
    <w:rsid w:val="00D85AED"/>
    <w:rsid w:val="00D868C5"/>
    <w:rsid w:val="00D8740D"/>
    <w:rsid w:val="00D8760D"/>
    <w:rsid w:val="00D9017F"/>
    <w:rsid w:val="00D9042F"/>
    <w:rsid w:val="00D91210"/>
    <w:rsid w:val="00D93877"/>
    <w:rsid w:val="00D9449B"/>
    <w:rsid w:val="00D9641E"/>
    <w:rsid w:val="00D966BE"/>
    <w:rsid w:val="00D97C71"/>
    <w:rsid w:val="00DA2FD5"/>
    <w:rsid w:val="00DA3356"/>
    <w:rsid w:val="00DA78DB"/>
    <w:rsid w:val="00DB006C"/>
    <w:rsid w:val="00DB2C19"/>
    <w:rsid w:val="00DB500B"/>
    <w:rsid w:val="00DB61DF"/>
    <w:rsid w:val="00DB69EE"/>
    <w:rsid w:val="00DC57BA"/>
    <w:rsid w:val="00DC633C"/>
    <w:rsid w:val="00DC72A0"/>
    <w:rsid w:val="00DC78CA"/>
    <w:rsid w:val="00DD097C"/>
    <w:rsid w:val="00DD15F6"/>
    <w:rsid w:val="00DD15F8"/>
    <w:rsid w:val="00DD27EC"/>
    <w:rsid w:val="00DD4117"/>
    <w:rsid w:val="00DD7E4D"/>
    <w:rsid w:val="00DE020D"/>
    <w:rsid w:val="00DE1744"/>
    <w:rsid w:val="00DE23FE"/>
    <w:rsid w:val="00DE30D9"/>
    <w:rsid w:val="00DE5961"/>
    <w:rsid w:val="00DE751F"/>
    <w:rsid w:val="00DE78AA"/>
    <w:rsid w:val="00DF0722"/>
    <w:rsid w:val="00DF382E"/>
    <w:rsid w:val="00DF7E25"/>
    <w:rsid w:val="00E00CD6"/>
    <w:rsid w:val="00E01D28"/>
    <w:rsid w:val="00E03261"/>
    <w:rsid w:val="00E042F1"/>
    <w:rsid w:val="00E073DB"/>
    <w:rsid w:val="00E07F05"/>
    <w:rsid w:val="00E1009D"/>
    <w:rsid w:val="00E100F6"/>
    <w:rsid w:val="00E10154"/>
    <w:rsid w:val="00E1382C"/>
    <w:rsid w:val="00E1610B"/>
    <w:rsid w:val="00E1633D"/>
    <w:rsid w:val="00E17DC6"/>
    <w:rsid w:val="00E2003E"/>
    <w:rsid w:val="00E20183"/>
    <w:rsid w:val="00E20ACC"/>
    <w:rsid w:val="00E220B5"/>
    <w:rsid w:val="00E2242F"/>
    <w:rsid w:val="00E24F0C"/>
    <w:rsid w:val="00E308DC"/>
    <w:rsid w:val="00E32770"/>
    <w:rsid w:val="00E34505"/>
    <w:rsid w:val="00E34535"/>
    <w:rsid w:val="00E35E47"/>
    <w:rsid w:val="00E4099D"/>
    <w:rsid w:val="00E41BA4"/>
    <w:rsid w:val="00E45C30"/>
    <w:rsid w:val="00E4645D"/>
    <w:rsid w:val="00E47051"/>
    <w:rsid w:val="00E52B20"/>
    <w:rsid w:val="00E567C1"/>
    <w:rsid w:val="00E60880"/>
    <w:rsid w:val="00E622A1"/>
    <w:rsid w:val="00E64825"/>
    <w:rsid w:val="00E66004"/>
    <w:rsid w:val="00E661AF"/>
    <w:rsid w:val="00E66D14"/>
    <w:rsid w:val="00E67D24"/>
    <w:rsid w:val="00E67F8D"/>
    <w:rsid w:val="00E70FDA"/>
    <w:rsid w:val="00E7150B"/>
    <w:rsid w:val="00E71CDF"/>
    <w:rsid w:val="00E743DB"/>
    <w:rsid w:val="00E76B34"/>
    <w:rsid w:val="00E76B44"/>
    <w:rsid w:val="00E772F4"/>
    <w:rsid w:val="00E778A0"/>
    <w:rsid w:val="00E82225"/>
    <w:rsid w:val="00E84AF7"/>
    <w:rsid w:val="00E85AA8"/>
    <w:rsid w:val="00E874C9"/>
    <w:rsid w:val="00E905C7"/>
    <w:rsid w:val="00E90B1B"/>
    <w:rsid w:val="00E922CD"/>
    <w:rsid w:val="00EA12AD"/>
    <w:rsid w:val="00EA391C"/>
    <w:rsid w:val="00EA64D1"/>
    <w:rsid w:val="00EA7D33"/>
    <w:rsid w:val="00EB1649"/>
    <w:rsid w:val="00EB1BCC"/>
    <w:rsid w:val="00EB4E1C"/>
    <w:rsid w:val="00EB4F71"/>
    <w:rsid w:val="00EB566D"/>
    <w:rsid w:val="00EB5B2D"/>
    <w:rsid w:val="00EB7D83"/>
    <w:rsid w:val="00EC0AE1"/>
    <w:rsid w:val="00EC14D9"/>
    <w:rsid w:val="00EC1D2E"/>
    <w:rsid w:val="00EC3A45"/>
    <w:rsid w:val="00EC3F07"/>
    <w:rsid w:val="00EC4847"/>
    <w:rsid w:val="00EC4B9A"/>
    <w:rsid w:val="00EC5F09"/>
    <w:rsid w:val="00EC6D38"/>
    <w:rsid w:val="00EC73C0"/>
    <w:rsid w:val="00EC7481"/>
    <w:rsid w:val="00EC7A71"/>
    <w:rsid w:val="00EC7FAE"/>
    <w:rsid w:val="00ED1BF9"/>
    <w:rsid w:val="00ED5A61"/>
    <w:rsid w:val="00ED7A5A"/>
    <w:rsid w:val="00EE1B78"/>
    <w:rsid w:val="00EE3465"/>
    <w:rsid w:val="00EE3603"/>
    <w:rsid w:val="00EE39DA"/>
    <w:rsid w:val="00EE3CD7"/>
    <w:rsid w:val="00EE576E"/>
    <w:rsid w:val="00EF22EC"/>
    <w:rsid w:val="00EF3033"/>
    <w:rsid w:val="00EF32C9"/>
    <w:rsid w:val="00EF419F"/>
    <w:rsid w:val="00EF600C"/>
    <w:rsid w:val="00EF603D"/>
    <w:rsid w:val="00EF65F2"/>
    <w:rsid w:val="00F03631"/>
    <w:rsid w:val="00F03903"/>
    <w:rsid w:val="00F03CA2"/>
    <w:rsid w:val="00F04B27"/>
    <w:rsid w:val="00F06C54"/>
    <w:rsid w:val="00F06C97"/>
    <w:rsid w:val="00F1134A"/>
    <w:rsid w:val="00F12DCB"/>
    <w:rsid w:val="00F1472B"/>
    <w:rsid w:val="00F14D1E"/>
    <w:rsid w:val="00F167A8"/>
    <w:rsid w:val="00F1711F"/>
    <w:rsid w:val="00F179CA"/>
    <w:rsid w:val="00F17E3B"/>
    <w:rsid w:val="00F17E92"/>
    <w:rsid w:val="00F262EE"/>
    <w:rsid w:val="00F27630"/>
    <w:rsid w:val="00F30346"/>
    <w:rsid w:val="00F303B0"/>
    <w:rsid w:val="00F305CF"/>
    <w:rsid w:val="00F3156E"/>
    <w:rsid w:val="00F31F7E"/>
    <w:rsid w:val="00F322C1"/>
    <w:rsid w:val="00F32B32"/>
    <w:rsid w:val="00F32D54"/>
    <w:rsid w:val="00F33514"/>
    <w:rsid w:val="00F3516E"/>
    <w:rsid w:val="00F36A80"/>
    <w:rsid w:val="00F37780"/>
    <w:rsid w:val="00F37D70"/>
    <w:rsid w:val="00F40138"/>
    <w:rsid w:val="00F40DCE"/>
    <w:rsid w:val="00F40FBA"/>
    <w:rsid w:val="00F44074"/>
    <w:rsid w:val="00F45A76"/>
    <w:rsid w:val="00F46865"/>
    <w:rsid w:val="00F50059"/>
    <w:rsid w:val="00F5047D"/>
    <w:rsid w:val="00F51CDF"/>
    <w:rsid w:val="00F526A1"/>
    <w:rsid w:val="00F52E57"/>
    <w:rsid w:val="00F54718"/>
    <w:rsid w:val="00F60716"/>
    <w:rsid w:val="00F60AE8"/>
    <w:rsid w:val="00F60E19"/>
    <w:rsid w:val="00F66769"/>
    <w:rsid w:val="00F66B3A"/>
    <w:rsid w:val="00F700CD"/>
    <w:rsid w:val="00F72A8B"/>
    <w:rsid w:val="00F80A13"/>
    <w:rsid w:val="00F80DD4"/>
    <w:rsid w:val="00F8152C"/>
    <w:rsid w:val="00F82A3B"/>
    <w:rsid w:val="00F82A7E"/>
    <w:rsid w:val="00F85E6F"/>
    <w:rsid w:val="00F86457"/>
    <w:rsid w:val="00F877B2"/>
    <w:rsid w:val="00F92094"/>
    <w:rsid w:val="00F92B00"/>
    <w:rsid w:val="00F936C0"/>
    <w:rsid w:val="00F9624C"/>
    <w:rsid w:val="00F96EDF"/>
    <w:rsid w:val="00F97930"/>
    <w:rsid w:val="00FA0065"/>
    <w:rsid w:val="00FA0E1D"/>
    <w:rsid w:val="00FA1960"/>
    <w:rsid w:val="00FA19C2"/>
    <w:rsid w:val="00FA3055"/>
    <w:rsid w:val="00FA3B4C"/>
    <w:rsid w:val="00FA6A48"/>
    <w:rsid w:val="00FA77B8"/>
    <w:rsid w:val="00FB0C55"/>
    <w:rsid w:val="00FB18B3"/>
    <w:rsid w:val="00FB1A8F"/>
    <w:rsid w:val="00FB2ECD"/>
    <w:rsid w:val="00FB3F09"/>
    <w:rsid w:val="00FB5CE6"/>
    <w:rsid w:val="00FB6B72"/>
    <w:rsid w:val="00FC0029"/>
    <w:rsid w:val="00FC0071"/>
    <w:rsid w:val="00FC2012"/>
    <w:rsid w:val="00FC4067"/>
    <w:rsid w:val="00FC4681"/>
    <w:rsid w:val="00FC6199"/>
    <w:rsid w:val="00FC6F6D"/>
    <w:rsid w:val="00FD1707"/>
    <w:rsid w:val="00FD541C"/>
    <w:rsid w:val="00FE5BB2"/>
    <w:rsid w:val="00FF0114"/>
    <w:rsid w:val="00FF1A1C"/>
    <w:rsid w:val="00FF4DC6"/>
    <w:rsid w:val="00FF4DE2"/>
    <w:rsid w:val="00FF62DE"/>
    <w:rsid w:val="00FF6EF3"/>
    <w:rsid w:val="00FF712D"/>
    <w:rsid w:val="00FF7B96"/>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74C9"/>
    <w:pPr>
      <w:spacing w:before="100" w:beforeAutospacing="1" w:after="100" w:afterAutospacing="1"/>
    </w:pPr>
  </w:style>
  <w:style w:type="paragraph" w:styleId="a4">
    <w:name w:val="Document Map"/>
    <w:basedOn w:val="a"/>
    <w:link w:val="a5"/>
    <w:rsid w:val="005C1E47"/>
    <w:rPr>
      <w:rFonts w:ascii="Tahoma" w:hAnsi="Tahoma" w:cs="Tahoma"/>
      <w:sz w:val="16"/>
      <w:szCs w:val="16"/>
    </w:rPr>
  </w:style>
  <w:style w:type="character" w:customStyle="1" w:styleId="a5">
    <w:name w:val="Схема документа Знак"/>
    <w:basedOn w:val="a0"/>
    <w:link w:val="a4"/>
    <w:rsid w:val="005C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74C9"/>
    <w:pPr>
      <w:spacing w:before="100" w:beforeAutospacing="1" w:after="100" w:afterAutospacing="1"/>
    </w:pPr>
  </w:style>
  <w:style w:type="paragraph" w:styleId="a4">
    <w:name w:val="Document Map"/>
    <w:basedOn w:val="a"/>
    <w:link w:val="a5"/>
    <w:rsid w:val="005C1E47"/>
    <w:rPr>
      <w:rFonts w:ascii="Tahoma" w:hAnsi="Tahoma" w:cs="Tahoma"/>
      <w:sz w:val="16"/>
      <w:szCs w:val="16"/>
    </w:rPr>
  </w:style>
  <w:style w:type="character" w:customStyle="1" w:styleId="a5">
    <w:name w:val="Схема документа Знак"/>
    <w:basedOn w:val="a0"/>
    <w:link w:val="a4"/>
    <w:rsid w:val="005C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Коллективный договор N 3</vt:lpstr>
    </vt:vector>
  </TitlesOfParts>
  <Company>Сервис</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N 3</dc:title>
  <dc:creator>Бухгалтер</dc:creator>
  <cp:lastModifiedBy>Toshiba</cp:lastModifiedBy>
  <cp:revision>2</cp:revision>
  <cp:lastPrinted>2014-09-10T10:05:00Z</cp:lastPrinted>
  <dcterms:created xsi:type="dcterms:W3CDTF">2015-03-03T09:41:00Z</dcterms:created>
  <dcterms:modified xsi:type="dcterms:W3CDTF">2015-03-03T09:41:00Z</dcterms:modified>
</cp:coreProperties>
</file>